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1B" w:rsidRPr="000F281B" w:rsidRDefault="000F281B" w:rsidP="000F281B">
      <w:pPr>
        <w:widowControl w:val="0"/>
        <w:suppressAutoHyphens/>
        <w:autoSpaceDE/>
        <w:autoSpaceDN/>
        <w:jc w:val="right"/>
        <w:rPr>
          <w:rFonts w:ascii="Liberation Serif" w:eastAsia="Tahoma" w:hAnsi="Liberation Serif" w:cs="Lohit Devanagari"/>
          <w:b/>
          <w:bCs/>
          <w:kern w:val="1"/>
          <w:sz w:val="28"/>
          <w:szCs w:val="28"/>
          <w:lang w:val="uk-UA" w:eastAsia="zh-CN" w:bidi="hi-IN"/>
        </w:rPr>
      </w:pPr>
      <w:r w:rsidRPr="000F281B">
        <w:rPr>
          <w:rFonts w:ascii="Liberation Serif" w:eastAsia="Tahoma" w:hAnsi="Liberation Serif" w:cs="Lohit Devanagari"/>
          <w:noProof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626F78" wp14:editId="245B462E">
            <wp:simplePos x="0" y="0"/>
            <wp:positionH relativeFrom="column">
              <wp:posOffset>2814955</wp:posOffset>
            </wp:positionH>
            <wp:positionV relativeFrom="paragraph">
              <wp:posOffset>287655</wp:posOffset>
            </wp:positionV>
            <wp:extent cx="447675" cy="6216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1B" w:rsidRPr="000F281B" w:rsidRDefault="000F281B" w:rsidP="000F281B">
      <w:pPr>
        <w:widowControl w:val="0"/>
        <w:suppressAutoHyphens/>
        <w:autoSpaceDE/>
        <w:autoSpaceDN/>
        <w:jc w:val="center"/>
        <w:rPr>
          <w:rFonts w:ascii="Liberation Serif" w:eastAsia="Tahoma" w:hAnsi="Liberation Serif" w:cs="Lohit Devanagari"/>
          <w:b/>
          <w:bCs/>
          <w:kern w:val="1"/>
          <w:sz w:val="28"/>
          <w:szCs w:val="28"/>
          <w:lang w:val="uk-UA" w:eastAsia="zh-CN" w:bidi="hi-IN"/>
        </w:rPr>
      </w:pPr>
    </w:p>
    <w:p w:rsidR="000F281B" w:rsidRPr="000F281B" w:rsidRDefault="000F281B" w:rsidP="000F281B">
      <w:pPr>
        <w:widowControl w:val="0"/>
        <w:suppressAutoHyphens/>
        <w:autoSpaceDE/>
        <w:autoSpaceDN/>
        <w:jc w:val="center"/>
        <w:rPr>
          <w:rFonts w:ascii="Liberation Serif" w:eastAsia="Tahoma" w:hAnsi="Liberation Serif" w:cs="Lohit Devanagari"/>
          <w:b/>
          <w:bCs/>
          <w:kern w:val="1"/>
          <w:sz w:val="28"/>
          <w:szCs w:val="28"/>
          <w:lang w:val="uk-UA" w:eastAsia="zh-CN" w:bidi="hi-IN"/>
        </w:rPr>
      </w:pPr>
      <w:r w:rsidRPr="000F281B">
        <w:rPr>
          <w:rFonts w:ascii="Liberation Serif" w:eastAsia="Tahoma" w:hAnsi="Liberation Serif" w:cs="Lohit Devanagari"/>
          <w:b/>
          <w:bCs/>
          <w:kern w:val="1"/>
          <w:sz w:val="28"/>
          <w:szCs w:val="28"/>
          <w:lang w:val="uk-UA" w:eastAsia="zh-CN" w:bidi="hi-IN"/>
        </w:rPr>
        <w:t>ВЕЛИКОДИМЕРСЬКА СЕЛИЩНА РАДА</w:t>
      </w:r>
    </w:p>
    <w:p w:rsidR="000F281B" w:rsidRPr="000F281B" w:rsidRDefault="000F281B" w:rsidP="000F281B">
      <w:pPr>
        <w:widowControl w:val="0"/>
        <w:suppressAutoHyphens/>
        <w:autoSpaceDE/>
        <w:autoSpaceDN/>
        <w:jc w:val="center"/>
        <w:rPr>
          <w:rFonts w:ascii="Liberation Serif" w:eastAsia="Tahoma" w:hAnsi="Liberation Serif" w:cs="Lohit Devanagari"/>
          <w:b/>
          <w:bCs/>
          <w:kern w:val="1"/>
          <w:sz w:val="28"/>
          <w:szCs w:val="28"/>
          <w:lang w:val="uk-UA" w:eastAsia="zh-CN" w:bidi="hi-IN"/>
        </w:rPr>
      </w:pPr>
      <w:r w:rsidRPr="000F281B">
        <w:rPr>
          <w:rFonts w:ascii="Liberation Serif" w:eastAsia="Tahoma" w:hAnsi="Liberation Serif" w:cs="Lohit Devanagari"/>
          <w:b/>
          <w:bCs/>
          <w:kern w:val="1"/>
          <w:sz w:val="28"/>
          <w:szCs w:val="28"/>
          <w:lang w:val="uk-UA" w:eastAsia="zh-CN" w:bidi="hi-IN"/>
        </w:rPr>
        <w:t>БРОВАРСЬКОГО РАЙОНУ КИЇВСЬКОЇ ОБЛАСТІ</w:t>
      </w:r>
    </w:p>
    <w:p w:rsidR="000F281B" w:rsidRPr="000F281B" w:rsidRDefault="000F281B" w:rsidP="000F281B">
      <w:pPr>
        <w:widowControl w:val="0"/>
        <w:tabs>
          <w:tab w:val="left" w:pos="3945"/>
        </w:tabs>
        <w:suppressAutoHyphens/>
        <w:autoSpaceDE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uk-UA" w:eastAsia="zh-CN" w:bidi="fa-IR"/>
        </w:rPr>
      </w:pPr>
      <w:r w:rsidRPr="000F281B">
        <w:rPr>
          <w:rFonts w:ascii="Liberation Serif" w:eastAsia="Andale Sans UI" w:hAnsi="Liberation Serif" w:cs="Tahoma"/>
          <w:kern w:val="3"/>
          <w:sz w:val="24"/>
          <w:szCs w:val="24"/>
          <w:lang w:val="uk-UA" w:eastAsia="zh-CN" w:bidi="fa-IR"/>
        </w:rPr>
        <w:t xml:space="preserve">                                                                      </w:t>
      </w:r>
    </w:p>
    <w:p w:rsidR="000F281B" w:rsidRPr="000F281B" w:rsidRDefault="000F281B" w:rsidP="000F281B">
      <w:pPr>
        <w:widowControl w:val="0"/>
        <w:tabs>
          <w:tab w:val="left" w:pos="3945"/>
        </w:tabs>
        <w:suppressAutoHyphens/>
        <w:autoSpaceDE/>
        <w:jc w:val="center"/>
        <w:textAlignment w:val="baseline"/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</w:pPr>
      <w:r w:rsidRPr="000F281B"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  <w:t xml:space="preserve">Р І Ш Е Н </w:t>
      </w:r>
      <w:proofErr w:type="spellStart"/>
      <w:r w:rsidRPr="000F281B"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  <w:t>Н</w:t>
      </w:r>
      <w:proofErr w:type="spellEnd"/>
      <w:r w:rsidRPr="000F281B"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  <w:t xml:space="preserve"> Я</w:t>
      </w:r>
    </w:p>
    <w:p w:rsidR="000F281B" w:rsidRDefault="000F281B" w:rsidP="00D03930">
      <w:pPr>
        <w:shd w:val="clear" w:color="auto" w:fill="FFFFFF"/>
        <w:adjustRightInd w:val="0"/>
        <w:jc w:val="center"/>
        <w:rPr>
          <w:b/>
          <w:sz w:val="28"/>
          <w:szCs w:val="28"/>
          <w:lang w:val="de-DE"/>
        </w:rPr>
      </w:pPr>
    </w:p>
    <w:p w:rsidR="000F281B" w:rsidRDefault="000F281B" w:rsidP="000F281B">
      <w:pPr>
        <w:autoSpaceDE/>
        <w:autoSpaceDN/>
        <w:contextualSpacing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 w:rsidRPr="000F281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Про внесення змін до рішення </w:t>
      </w:r>
      <w:proofErr w:type="spellStart"/>
      <w:r w:rsidRPr="000F281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Великодимерської</w:t>
      </w:r>
      <w:proofErr w:type="spellEnd"/>
      <w:r w:rsidRPr="000F281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</w:t>
      </w:r>
    </w:p>
    <w:p w:rsidR="000F281B" w:rsidRDefault="000F281B" w:rsidP="000F281B">
      <w:pPr>
        <w:autoSpaceDE/>
        <w:autoSpaceDN/>
        <w:contextualSpacing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 w:rsidRPr="000F281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сел</w:t>
      </w:r>
      <w:r w:rsidR="007948FE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ищної ради від 12.2017 № 59 ІІІ-</w:t>
      </w:r>
      <w:bookmarkStart w:id="0" w:name="_GoBack"/>
      <w:bookmarkEnd w:id="0"/>
      <w:r w:rsidRPr="000F281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</w:t>
      </w:r>
      <w:r w:rsidRPr="000F281B">
        <w:rPr>
          <w:rFonts w:eastAsia="Andale Sans UI" w:cs="Tahoma"/>
          <w:b/>
          <w:kern w:val="3"/>
          <w:sz w:val="28"/>
          <w:szCs w:val="28"/>
          <w:lang w:val="en-US" w:eastAsia="ja-JP" w:bidi="fa-IR"/>
        </w:rPr>
        <w:t>V</w:t>
      </w:r>
      <w:r w:rsidRPr="000F281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І</w:t>
      </w:r>
      <w:r w:rsidRPr="000F281B">
        <w:rPr>
          <w:rFonts w:eastAsia="Andale Sans UI" w:cs="Tahoma"/>
          <w:b/>
          <w:kern w:val="3"/>
          <w:sz w:val="28"/>
          <w:szCs w:val="28"/>
          <w:lang w:val="en-US" w:eastAsia="ja-JP" w:bidi="fa-IR"/>
        </w:rPr>
        <w:t>I</w:t>
      </w:r>
      <w:r w:rsidRPr="000F281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</w:t>
      </w:r>
    </w:p>
    <w:p w:rsidR="000F281B" w:rsidRPr="000F281B" w:rsidRDefault="000F281B" w:rsidP="000F281B">
      <w:pPr>
        <w:autoSpaceDE/>
        <w:autoSpaceDN/>
        <w:contextualSpacing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 w:rsidRPr="000F281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«Про місцевий </w:t>
      </w:r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</w:t>
      </w:r>
      <w:r w:rsidRPr="000F281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бюджет </w:t>
      </w:r>
      <w:proofErr w:type="spellStart"/>
      <w:r w:rsidRPr="000F281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0F281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201</w:t>
      </w:r>
      <w:r w:rsidRPr="000F281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8</w:t>
      </w:r>
      <w:r w:rsidRPr="000F281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F281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рік</w:t>
      </w:r>
      <w:proofErr w:type="spellEnd"/>
      <w:r w:rsidRPr="000F281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»</w:t>
      </w:r>
      <w:r w:rsidRPr="000F281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F281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та</w:t>
      </w:r>
      <w:proofErr w:type="spellEnd"/>
      <w:r w:rsidRPr="000F281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F281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додатків</w:t>
      </w:r>
      <w:proofErr w:type="spellEnd"/>
      <w:r w:rsidRPr="000F281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F281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</w:t>
      </w:r>
      <w:proofErr w:type="spellEnd"/>
      <w:r w:rsidRPr="000F281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F281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нього</w:t>
      </w:r>
      <w:proofErr w:type="spellEnd"/>
    </w:p>
    <w:p w:rsidR="00D03930" w:rsidRPr="000F281B" w:rsidRDefault="00D03930" w:rsidP="000F281B">
      <w:pPr>
        <w:jc w:val="both"/>
        <w:rPr>
          <w:b/>
          <w:sz w:val="28"/>
          <w:lang w:val="uk-UA"/>
        </w:rPr>
      </w:pPr>
    </w:p>
    <w:p w:rsidR="007948FE" w:rsidRDefault="00D03930" w:rsidP="007948FE">
      <w:pPr>
        <w:ind w:firstLine="720"/>
        <w:jc w:val="both"/>
        <w:rPr>
          <w:bCs/>
          <w:sz w:val="28"/>
          <w:lang w:val="uk-UA"/>
        </w:rPr>
      </w:pPr>
      <w:r w:rsidRPr="00DC55D5">
        <w:rPr>
          <w:bCs/>
          <w:sz w:val="28"/>
          <w:lang w:val="uk-UA"/>
        </w:rPr>
        <w:t xml:space="preserve">Розглянувши пропозиції </w:t>
      </w:r>
      <w:proofErr w:type="spellStart"/>
      <w:r w:rsidRPr="00DC55D5">
        <w:rPr>
          <w:bCs/>
          <w:sz w:val="28"/>
          <w:lang w:val="uk-UA"/>
        </w:rPr>
        <w:t>Великодимерської</w:t>
      </w:r>
      <w:proofErr w:type="spellEnd"/>
      <w:r w:rsidRPr="00DC55D5">
        <w:rPr>
          <w:bCs/>
          <w:sz w:val="28"/>
          <w:lang w:val="uk-UA"/>
        </w:rPr>
        <w:t xml:space="preserve"> селищної ради, </w:t>
      </w:r>
      <w:r w:rsidRPr="00DC55D5">
        <w:rPr>
          <w:bCs/>
          <w:sz w:val="28"/>
          <w:szCs w:val="28"/>
          <w:lang w:val="uk-UA"/>
        </w:rPr>
        <w:t>керуючись статтями 23 та 78 Бюджетного кодексу України, відповідно до</w:t>
      </w:r>
      <w:r w:rsidR="007948FE">
        <w:rPr>
          <w:bCs/>
          <w:sz w:val="28"/>
          <w:lang w:val="uk-UA"/>
        </w:rPr>
        <w:t xml:space="preserve"> пункту 23 </w:t>
      </w:r>
      <w:r w:rsidRPr="00DC55D5">
        <w:rPr>
          <w:bCs/>
          <w:sz w:val="28"/>
          <w:lang w:val="uk-UA"/>
        </w:rPr>
        <w:t>с</w:t>
      </w:r>
      <w:r w:rsidR="007948FE">
        <w:rPr>
          <w:bCs/>
          <w:sz w:val="28"/>
          <w:lang w:val="uk-UA"/>
        </w:rPr>
        <w:t xml:space="preserve">татті 26 Закону України </w:t>
      </w:r>
      <w:r w:rsidRPr="00DC55D5">
        <w:rPr>
          <w:bCs/>
          <w:sz w:val="28"/>
          <w:lang w:val="uk-UA"/>
        </w:rPr>
        <w:t xml:space="preserve">«Про місцеве самоврядування в Україні», </w:t>
      </w:r>
      <w:r w:rsidRPr="00DC55D5">
        <w:rPr>
          <w:sz w:val="28"/>
          <w:szCs w:val="28"/>
          <w:lang w:val="uk-UA"/>
        </w:rPr>
        <w:t xml:space="preserve">враховуючи позитивні висновки та рекомендації постійної </w:t>
      </w:r>
      <w:r w:rsidR="007948FE">
        <w:rPr>
          <w:sz w:val="28"/>
          <w:szCs w:val="28"/>
          <w:lang w:val="uk-UA"/>
        </w:rPr>
        <w:t xml:space="preserve">депутатської </w:t>
      </w:r>
      <w:r w:rsidRPr="00DC55D5">
        <w:rPr>
          <w:sz w:val="28"/>
          <w:szCs w:val="28"/>
          <w:lang w:val="uk-UA"/>
        </w:rPr>
        <w:t xml:space="preserve">комісії </w:t>
      </w:r>
      <w:r w:rsidR="007948FE">
        <w:rPr>
          <w:sz w:val="28"/>
          <w:szCs w:val="28"/>
          <w:lang w:val="uk-UA"/>
        </w:rPr>
        <w:t xml:space="preserve">з питань планування фінансів, бюджету, </w:t>
      </w:r>
      <w:r w:rsidRPr="00DC55D5">
        <w:rPr>
          <w:sz w:val="28"/>
          <w:szCs w:val="28"/>
          <w:lang w:val="uk-UA"/>
        </w:rPr>
        <w:t>соціально-економічного розвитку</w:t>
      </w:r>
      <w:r w:rsidR="007948FE">
        <w:rPr>
          <w:sz w:val="28"/>
          <w:szCs w:val="28"/>
          <w:lang w:val="uk-UA"/>
        </w:rPr>
        <w:t>, промисловості, інвестицій та зовнішньо</w:t>
      </w:r>
      <w:r w:rsidRPr="00DC55D5">
        <w:rPr>
          <w:sz w:val="28"/>
          <w:szCs w:val="28"/>
          <w:lang w:val="uk-UA"/>
        </w:rPr>
        <w:t xml:space="preserve">економічних </w:t>
      </w:r>
      <w:proofErr w:type="spellStart"/>
      <w:r w:rsidRPr="00DC55D5">
        <w:rPr>
          <w:sz w:val="28"/>
          <w:szCs w:val="28"/>
          <w:lang w:val="uk-UA"/>
        </w:rPr>
        <w:t>зв’язків</w:t>
      </w:r>
      <w:proofErr w:type="spellEnd"/>
      <w:r w:rsidR="007948FE">
        <w:rPr>
          <w:sz w:val="28"/>
          <w:szCs w:val="28"/>
          <w:lang w:val="uk-UA"/>
        </w:rPr>
        <w:t>,</w:t>
      </w:r>
      <w:r w:rsidRPr="00DC55D5">
        <w:rPr>
          <w:bCs/>
          <w:sz w:val="28"/>
          <w:lang w:val="uk-UA"/>
        </w:rPr>
        <w:t xml:space="preserve"> селищна рада</w:t>
      </w:r>
      <w:r>
        <w:rPr>
          <w:bCs/>
          <w:sz w:val="28"/>
          <w:lang w:val="uk-UA"/>
        </w:rPr>
        <w:t xml:space="preserve"> </w:t>
      </w:r>
    </w:p>
    <w:p w:rsidR="007948FE" w:rsidRDefault="007948FE" w:rsidP="007948FE">
      <w:pPr>
        <w:ind w:firstLine="720"/>
        <w:jc w:val="center"/>
        <w:rPr>
          <w:b/>
          <w:bCs/>
          <w:sz w:val="28"/>
          <w:lang w:val="uk-UA"/>
        </w:rPr>
      </w:pPr>
    </w:p>
    <w:p w:rsidR="007948FE" w:rsidRPr="007948FE" w:rsidRDefault="007948FE" w:rsidP="007948FE">
      <w:pPr>
        <w:ind w:firstLine="720"/>
        <w:jc w:val="center"/>
        <w:rPr>
          <w:b/>
          <w:sz w:val="28"/>
          <w:szCs w:val="28"/>
          <w:lang w:val="uk-UA"/>
        </w:rPr>
      </w:pPr>
      <w:r w:rsidRPr="007948FE">
        <w:rPr>
          <w:b/>
          <w:bCs/>
          <w:sz w:val="28"/>
          <w:lang w:val="uk-UA"/>
        </w:rPr>
        <w:t>ВИРІШИЛА:</w:t>
      </w:r>
    </w:p>
    <w:p w:rsidR="007948FE" w:rsidRDefault="00D03930" w:rsidP="00D03930">
      <w:pPr>
        <w:shd w:val="clear" w:color="auto" w:fill="FFFFFF"/>
        <w:tabs>
          <w:tab w:val="left" w:pos="180"/>
          <w:tab w:val="left" w:pos="360"/>
        </w:tabs>
        <w:adjustRightInd w:val="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D03930" w:rsidRPr="00624655" w:rsidRDefault="007948FE" w:rsidP="007948FE">
      <w:pPr>
        <w:shd w:val="clear" w:color="auto" w:fill="FFFFFF"/>
        <w:tabs>
          <w:tab w:val="left" w:pos="180"/>
          <w:tab w:val="left" w:pos="360"/>
        </w:tabs>
        <w:adjustRightInd w:val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proofErr w:type="spellStart"/>
      <w:r w:rsidR="00D03930" w:rsidRPr="002E3AF7">
        <w:rPr>
          <w:bCs/>
          <w:sz w:val="28"/>
          <w:szCs w:val="28"/>
          <w:lang w:val="uk-UA"/>
        </w:rPr>
        <w:t>Внести</w:t>
      </w:r>
      <w:proofErr w:type="spellEnd"/>
      <w:r w:rsidR="00D03930" w:rsidRPr="002E3AF7">
        <w:rPr>
          <w:bCs/>
          <w:sz w:val="28"/>
          <w:szCs w:val="28"/>
          <w:lang w:val="uk-UA"/>
        </w:rPr>
        <w:t xml:space="preserve"> наступні зміни до рішення </w:t>
      </w:r>
      <w:r w:rsidR="00D03930">
        <w:rPr>
          <w:sz w:val="28"/>
          <w:szCs w:val="28"/>
          <w:lang w:val="uk-UA"/>
        </w:rPr>
        <w:t>ІІ</w:t>
      </w:r>
      <w:r w:rsidR="00D03930" w:rsidRPr="002E3AF7">
        <w:rPr>
          <w:sz w:val="28"/>
          <w:szCs w:val="28"/>
          <w:lang w:val="uk-UA"/>
        </w:rPr>
        <w:t xml:space="preserve">І сесії  </w:t>
      </w:r>
      <w:proofErr w:type="spellStart"/>
      <w:r w:rsidR="00D03930" w:rsidRPr="002E3AF7">
        <w:rPr>
          <w:sz w:val="28"/>
          <w:szCs w:val="28"/>
          <w:lang w:val="uk-UA"/>
        </w:rPr>
        <w:t>Великодимерської</w:t>
      </w:r>
      <w:proofErr w:type="spellEnd"/>
      <w:r w:rsidR="00D03930" w:rsidRPr="002E3AF7">
        <w:rPr>
          <w:sz w:val="28"/>
          <w:szCs w:val="28"/>
          <w:lang w:val="uk-UA"/>
        </w:rPr>
        <w:t xml:space="preserve"> селищної ради </w:t>
      </w:r>
      <w:r w:rsidR="00D03930" w:rsidRPr="002E3AF7">
        <w:rPr>
          <w:sz w:val="28"/>
          <w:szCs w:val="28"/>
          <w:lang w:val="en-US"/>
        </w:rPr>
        <w:t>V</w:t>
      </w:r>
      <w:r w:rsidR="00D03930" w:rsidRPr="002E3AF7">
        <w:rPr>
          <w:sz w:val="28"/>
          <w:szCs w:val="28"/>
          <w:lang w:val="uk-UA"/>
        </w:rPr>
        <w:t>І</w:t>
      </w:r>
      <w:r w:rsidR="00D03930" w:rsidRPr="002E3AF7">
        <w:rPr>
          <w:sz w:val="28"/>
          <w:szCs w:val="28"/>
          <w:lang w:val="en-US"/>
        </w:rPr>
        <w:t>I</w:t>
      </w:r>
      <w:r w:rsidR="00D03930">
        <w:rPr>
          <w:sz w:val="28"/>
          <w:szCs w:val="28"/>
          <w:lang w:val="uk-UA"/>
        </w:rPr>
        <w:t xml:space="preserve"> скликання  від 21</w:t>
      </w:r>
      <w:r w:rsidR="00D03930" w:rsidRPr="002E3AF7">
        <w:rPr>
          <w:sz w:val="28"/>
          <w:szCs w:val="28"/>
          <w:lang w:val="uk-UA"/>
        </w:rPr>
        <w:t xml:space="preserve"> груд</w:t>
      </w:r>
      <w:r w:rsidR="00D03930">
        <w:rPr>
          <w:sz w:val="28"/>
          <w:szCs w:val="28"/>
          <w:lang w:val="uk-UA"/>
        </w:rPr>
        <w:t>ня 2017 року № 59  «Про місцевий бюджет  на 2018</w:t>
      </w:r>
      <w:r w:rsidR="00D03930" w:rsidRPr="002E3AF7">
        <w:rPr>
          <w:sz w:val="28"/>
          <w:szCs w:val="28"/>
          <w:lang w:val="uk-UA"/>
        </w:rPr>
        <w:t xml:space="preserve"> </w:t>
      </w:r>
      <w:r w:rsidR="00D03930">
        <w:rPr>
          <w:sz w:val="28"/>
          <w:szCs w:val="28"/>
          <w:lang w:val="uk-UA"/>
        </w:rPr>
        <w:t>рік»</w:t>
      </w:r>
      <w:r w:rsidR="00D03930" w:rsidRPr="00624655">
        <w:rPr>
          <w:bCs/>
          <w:sz w:val="28"/>
          <w:szCs w:val="28"/>
          <w:lang w:val="uk-UA"/>
        </w:rPr>
        <w:t>:</w:t>
      </w:r>
    </w:p>
    <w:p w:rsidR="00D03930" w:rsidRPr="002C5607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1.1.</w:t>
      </w:r>
      <w:r w:rsidRPr="00AC7B40">
        <w:rPr>
          <w:rFonts w:ascii="Times New Roman" w:hAnsi="Times New Roman"/>
          <w:bCs/>
          <w:sz w:val="28"/>
        </w:rPr>
        <w:t xml:space="preserve"> </w:t>
      </w:r>
      <w:r w:rsidRPr="002C5607">
        <w:rPr>
          <w:rFonts w:ascii="Times New Roman" w:hAnsi="Times New Roman"/>
          <w:bCs/>
          <w:sz w:val="28"/>
        </w:rPr>
        <w:t xml:space="preserve">У абзаці другому пункту 1 цифри </w:t>
      </w:r>
      <w:r w:rsidRPr="007948FE">
        <w:rPr>
          <w:rFonts w:ascii="Times New Roman" w:hAnsi="Times New Roman"/>
          <w:bCs/>
          <w:sz w:val="28"/>
        </w:rPr>
        <w:t>«</w:t>
      </w:r>
      <w:r w:rsidRPr="002C5607">
        <w:rPr>
          <w:rFonts w:ascii="Times New Roman" w:hAnsi="Times New Roman"/>
          <w:bCs/>
          <w:sz w:val="28"/>
        </w:rPr>
        <w:t>148515,96</w:t>
      </w:r>
      <w:r w:rsidRPr="007948FE">
        <w:rPr>
          <w:rFonts w:ascii="Times New Roman" w:hAnsi="Times New Roman"/>
          <w:bCs/>
          <w:sz w:val="28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</w:t>
      </w:r>
      <w:r w:rsidRPr="007948FE">
        <w:rPr>
          <w:rFonts w:ascii="Times New Roman" w:hAnsi="Times New Roman"/>
          <w:bCs/>
          <w:sz w:val="28"/>
        </w:rPr>
        <w:t>«</w:t>
      </w:r>
      <w:r w:rsidRPr="002C5607">
        <w:rPr>
          <w:rFonts w:ascii="Times New Roman" w:hAnsi="Times New Roman"/>
          <w:bCs/>
          <w:sz w:val="28"/>
        </w:rPr>
        <w:t>146015,1</w:t>
      </w:r>
      <w:r w:rsidRPr="007948FE">
        <w:rPr>
          <w:rFonts w:ascii="Times New Roman" w:hAnsi="Times New Roman"/>
          <w:bCs/>
          <w:sz w:val="28"/>
        </w:rPr>
        <w:t>»</w:t>
      </w:r>
      <w:r w:rsidRPr="002C5607">
        <w:rPr>
          <w:rFonts w:ascii="Times New Roman" w:hAnsi="Times New Roman"/>
          <w:bCs/>
          <w:sz w:val="28"/>
        </w:rPr>
        <w:t>,</w:t>
      </w:r>
      <w:r w:rsidRPr="007948FE">
        <w:rPr>
          <w:rFonts w:ascii="Times New Roman" w:hAnsi="Times New Roman"/>
          <w:bCs/>
          <w:sz w:val="28"/>
        </w:rPr>
        <w:t xml:space="preserve"> «</w:t>
      </w:r>
      <w:r w:rsidRPr="002C5607">
        <w:rPr>
          <w:rFonts w:ascii="Times New Roman" w:hAnsi="Times New Roman"/>
          <w:bCs/>
          <w:sz w:val="28"/>
        </w:rPr>
        <w:t>2500,86</w:t>
      </w:r>
      <w:r w:rsidRPr="007948FE">
        <w:rPr>
          <w:rFonts w:ascii="Times New Roman" w:hAnsi="Times New Roman"/>
          <w:bCs/>
          <w:sz w:val="28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замінити на </w:t>
      </w:r>
      <w:r w:rsidRPr="007948FE">
        <w:rPr>
          <w:rFonts w:ascii="Times New Roman" w:hAnsi="Times New Roman"/>
          <w:bCs/>
          <w:sz w:val="28"/>
        </w:rPr>
        <w:t>«</w:t>
      </w:r>
      <w:r>
        <w:rPr>
          <w:rFonts w:ascii="Times New Roman" w:hAnsi="Times New Roman"/>
          <w:bCs/>
          <w:sz w:val="28"/>
        </w:rPr>
        <w:t>162171,1</w:t>
      </w:r>
      <w:r w:rsidRPr="002C5607">
        <w:rPr>
          <w:rFonts w:ascii="Times New Roman" w:hAnsi="Times New Roman"/>
          <w:bCs/>
          <w:sz w:val="28"/>
        </w:rPr>
        <w:t>95</w:t>
      </w:r>
      <w:r w:rsidRPr="007948FE">
        <w:rPr>
          <w:rFonts w:ascii="Times New Roman" w:hAnsi="Times New Roman"/>
          <w:bCs/>
          <w:sz w:val="28"/>
        </w:rPr>
        <w:t>»</w:t>
      </w:r>
      <w:r w:rsidRPr="002C5607">
        <w:rPr>
          <w:rFonts w:ascii="Times New Roman" w:hAnsi="Times New Roman"/>
          <w:bCs/>
          <w:sz w:val="28"/>
        </w:rPr>
        <w:t>,</w:t>
      </w:r>
      <w:r w:rsidRPr="007948FE"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bCs/>
          <w:sz w:val="28"/>
        </w:rPr>
        <w:t>159670,3</w:t>
      </w:r>
      <w:r w:rsidRPr="002C5607">
        <w:rPr>
          <w:rFonts w:ascii="Times New Roman" w:hAnsi="Times New Roman"/>
          <w:bCs/>
          <w:sz w:val="28"/>
        </w:rPr>
        <w:t>35</w:t>
      </w:r>
      <w:r w:rsidRPr="007948FE">
        <w:rPr>
          <w:rFonts w:ascii="Times New Roman" w:hAnsi="Times New Roman"/>
          <w:bCs/>
          <w:sz w:val="28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</w:t>
      </w:r>
      <w:r w:rsidRPr="007948FE">
        <w:rPr>
          <w:rFonts w:ascii="Times New Roman" w:hAnsi="Times New Roman"/>
          <w:bCs/>
          <w:sz w:val="28"/>
        </w:rPr>
        <w:t>«</w:t>
      </w:r>
      <w:r w:rsidRPr="002C5607">
        <w:rPr>
          <w:rFonts w:ascii="Times New Roman" w:hAnsi="Times New Roman"/>
          <w:bCs/>
          <w:sz w:val="28"/>
        </w:rPr>
        <w:t>2500,86</w:t>
      </w:r>
      <w:r w:rsidRPr="007948FE">
        <w:rPr>
          <w:rFonts w:ascii="Times New Roman" w:hAnsi="Times New Roman"/>
          <w:bCs/>
          <w:sz w:val="28"/>
        </w:rPr>
        <w:t xml:space="preserve">». </w:t>
      </w:r>
    </w:p>
    <w:p w:rsidR="00D03930" w:rsidRPr="002C5607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2C5607">
        <w:rPr>
          <w:rFonts w:ascii="Times New Roman" w:hAnsi="Times New Roman"/>
          <w:bCs/>
          <w:sz w:val="28"/>
        </w:rPr>
        <w:t xml:space="preserve">1.2. У абзаці третьому пункту 1 цифри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 w:rsidRPr="002C5607">
        <w:rPr>
          <w:rFonts w:ascii="Times New Roman" w:hAnsi="Times New Roman"/>
          <w:bCs/>
          <w:sz w:val="28"/>
        </w:rPr>
        <w:t>148515,96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 w:rsidRPr="002C5607">
        <w:rPr>
          <w:rFonts w:ascii="Times New Roman" w:hAnsi="Times New Roman"/>
          <w:bCs/>
          <w:sz w:val="28"/>
        </w:rPr>
        <w:t>120344,844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>,</w:t>
      </w:r>
      <w:r w:rsidRPr="002C5607">
        <w:rPr>
          <w:rFonts w:ascii="Times New Roman" w:hAnsi="Times New Roman"/>
          <w:bCs/>
          <w:sz w:val="28"/>
          <w:lang w:val="ru-RU"/>
        </w:rPr>
        <w:t xml:space="preserve"> «</w:t>
      </w:r>
      <w:r w:rsidRPr="002C5607">
        <w:rPr>
          <w:rFonts w:ascii="Times New Roman" w:hAnsi="Times New Roman"/>
          <w:bCs/>
          <w:sz w:val="28"/>
        </w:rPr>
        <w:t>28171,116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>,</w:t>
      </w:r>
      <w:r w:rsidRPr="002C5607">
        <w:rPr>
          <w:rFonts w:ascii="Times New Roman" w:hAnsi="Times New Roman"/>
          <w:bCs/>
          <w:sz w:val="28"/>
          <w:lang w:val="ru-RU"/>
        </w:rPr>
        <w:t xml:space="preserve"> «</w:t>
      </w:r>
      <w:r w:rsidRPr="002C5607">
        <w:rPr>
          <w:rFonts w:ascii="Times New Roman" w:hAnsi="Times New Roman"/>
          <w:bCs/>
          <w:sz w:val="28"/>
        </w:rPr>
        <w:t>25670,256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замінити на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166589,495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>,</w:t>
      </w:r>
      <w:r w:rsidRPr="002C5607"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135645,3</w:t>
      </w:r>
      <w:r w:rsidRPr="002C5607">
        <w:rPr>
          <w:rFonts w:ascii="Times New Roman" w:hAnsi="Times New Roman"/>
          <w:bCs/>
          <w:sz w:val="28"/>
        </w:rPr>
        <w:t>79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30944</w:t>
      </w:r>
      <w:r w:rsidRPr="002C5607">
        <w:rPr>
          <w:rFonts w:ascii="Times New Roman" w:hAnsi="Times New Roman"/>
          <w:bCs/>
          <w:sz w:val="28"/>
        </w:rPr>
        <w:t>,116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26743</w:t>
      </w:r>
      <w:r w:rsidRPr="002C5607">
        <w:rPr>
          <w:rFonts w:ascii="Times New Roman" w:hAnsi="Times New Roman"/>
          <w:bCs/>
          <w:sz w:val="28"/>
        </w:rPr>
        <w:t>,256</w:t>
      </w:r>
      <w:r w:rsidRPr="002C5607">
        <w:rPr>
          <w:rFonts w:ascii="Times New Roman" w:hAnsi="Times New Roman"/>
          <w:bCs/>
          <w:sz w:val="28"/>
          <w:lang w:val="ru-RU"/>
        </w:rPr>
        <w:t xml:space="preserve">». </w:t>
      </w:r>
    </w:p>
    <w:p w:rsidR="00D03930" w:rsidRPr="002C5607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2C5607">
        <w:rPr>
          <w:rFonts w:ascii="Times New Roman" w:hAnsi="Times New Roman"/>
          <w:bCs/>
          <w:sz w:val="28"/>
        </w:rPr>
        <w:t xml:space="preserve">1.3. У абзаці шостому пункту 1 цифри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 w:rsidRPr="002C5607">
        <w:rPr>
          <w:rFonts w:ascii="Times New Roman" w:hAnsi="Times New Roman"/>
          <w:bCs/>
          <w:sz w:val="28"/>
        </w:rPr>
        <w:t>25670,256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замінити на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2674</w:t>
      </w:r>
      <w:r w:rsidRPr="002C5607">
        <w:rPr>
          <w:rFonts w:ascii="Times New Roman" w:hAnsi="Times New Roman"/>
          <w:bCs/>
          <w:sz w:val="28"/>
        </w:rPr>
        <w:t>3,256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>.</w:t>
      </w:r>
    </w:p>
    <w:p w:rsidR="00D03930" w:rsidRPr="002C5607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2C5607">
        <w:rPr>
          <w:rFonts w:ascii="Times New Roman" w:hAnsi="Times New Roman"/>
          <w:bCs/>
          <w:sz w:val="28"/>
        </w:rPr>
        <w:t xml:space="preserve">1.4. У пункті  2 цифри </w:t>
      </w:r>
      <w:r w:rsidRPr="002C5607">
        <w:rPr>
          <w:rFonts w:ascii="Times New Roman" w:hAnsi="Times New Roman"/>
          <w:bCs/>
          <w:sz w:val="28"/>
          <w:lang w:val="ru-RU"/>
        </w:rPr>
        <w:t>«120344,844»</w:t>
      </w:r>
      <w:r w:rsidRPr="002C5607">
        <w:rPr>
          <w:rFonts w:ascii="Times New Roman" w:hAnsi="Times New Roman"/>
          <w:bCs/>
          <w:sz w:val="28"/>
        </w:rPr>
        <w:t>,</w:t>
      </w:r>
      <w:r w:rsidRPr="002C5607">
        <w:rPr>
          <w:rFonts w:ascii="Times New Roman" w:hAnsi="Times New Roman"/>
          <w:bCs/>
          <w:sz w:val="28"/>
          <w:lang w:val="ru-RU"/>
        </w:rPr>
        <w:t xml:space="preserve"> «</w:t>
      </w:r>
      <w:r w:rsidRPr="002C5607">
        <w:rPr>
          <w:rFonts w:ascii="Times New Roman" w:hAnsi="Times New Roman"/>
          <w:bCs/>
          <w:sz w:val="28"/>
        </w:rPr>
        <w:t>28171,116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  замінити на </w:t>
      </w:r>
      <w:r w:rsidRPr="002C5607"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135645</w:t>
      </w:r>
      <w:r w:rsidRPr="002C5607">
        <w:rPr>
          <w:rFonts w:ascii="Times New Roman" w:hAnsi="Times New Roman"/>
          <w:bCs/>
          <w:sz w:val="28"/>
        </w:rPr>
        <w:t>,579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3094</w:t>
      </w:r>
      <w:r w:rsidRPr="002C5607">
        <w:rPr>
          <w:rFonts w:ascii="Times New Roman" w:hAnsi="Times New Roman"/>
          <w:bCs/>
          <w:sz w:val="28"/>
        </w:rPr>
        <w:t>4,116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. </w:t>
      </w:r>
    </w:p>
    <w:p w:rsidR="00D03930" w:rsidRPr="007B2169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2C5607">
        <w:rPr>
          <w:rFonts w:ascii="Times New Roman" w:hAnsi="Times New Roman"/>
          <w:bCs/>
          <w:sz w:val="28"/>
        </w:rPr>
        <w:t xml:space="preserve">1.5. У абзаці першому пункту 7 цифри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 w:rsidRPr="002C5607">
        <w:rPr>
          <w:rFonts w:ascii="Times New Roman" w:hAnsi="Times New Roman"/>
          <w:bCs/>
          <w:sz w:val="28"/>
        </w:rPr>
        <w:t>49179,174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замінити на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50390,6</w:t>
      </w:r>
      <w:r w:rsidRPr="002C5607">
        <w:rPr>
          <w:rFonts w:ascii="Times New Roman" w:hAnsi="Times New Roman"/>
          <w:bCs/>
          <w:sz w:val="28"/>
        </w:rPr>
        <w:t>74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>.</w:t>
      </w:r>
    </w:p>
    <w:p w:rsidR="00D03930" w:rsidRPr="004E68A6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  <w:lang w:val="ru-RU"/>
        </w:rPr>
      </w:pPr>
      <w:r w:rsidRPr="007B2169">
        <w:rPr>
          <w:rFonts w:ascii="Times New Roman" w:hAnsi="Times New Roman"/>
          <w:bCs/>
          <w:sz w:val="28"/>
        </w:rPr>
        <w:t>1.</w:t>
      </w:r>
      <w:r>
        <w:rPr>
          <w:rFonts w:ascii="Times New Roman" w:hAnsi="Times New Roman"/>
          <w:bCs/>
          <w:sz w:val="28"/>
        </w:rPr>
        <w:t>6</w:t>
      </w:r>
      <w:r w:rsidRPr="007B2169">
        <w:rPr>
          <w:rFonts w:ascii="Times New Roman" w:hAnsi="Times New Roman"/>
          <w:bCs/>
          <w:sz w:val="28"/>
        </w:rPr>
        <w:t>. Направити вільні лишки, що утворилися станом на 01.01.201</w:t>
      </w:r>
      <w:r>
        <w:rPr>
          <w:rFonts w:ascii="Times New Roman" w:hAnsi="Times New Roman"/>
          <w:bCs/>
          <w:sz w:val="28"/>
        </w:rPr>
        <w:t>8</w:t>
      </w:r>
      <w:r w:rsidRPr="007B2169">
        <w:rPr>
          <w:rFonts w:ascii="Times New Roman" w:hAnsi="Times New Roman"/>
          <w:bCs/>
          <w:sz w:val="28"/>
        </w:rPr>
        <w:t xml:space="preserve"> року</w:t>
      </w:r>
      <w:r w:rsidRPr="007B2169">
        <w:rPr>
          <w:rFonts w:ascii="Times New Roman" w:hAnsi="Times New Roman"/>
          <w:bCs/>
          <w:sz w:val="28"/>
          <w:lang w:val="ru-RU"/>
        </w:rPr>
        <w:t>:</w:t>
      </w:r>
    </w:p>
    <w:p w:rsidR="00D03930" w:rsidRPr="007853DB" w:rsidRDefault="00D03930" w:rsidP="00D03930">
      <w:pPr>
        <w:pStyle w:val="a3"/>
        <w:tabs>
          <w:tab w:val="num" w:pos="0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по заг</w:t>
      </w:r>
      <w:r w:rsidRPr="007853DB">
        <w:rPr>
          <w:rFonts w:ascii="Times New Roman" w:hAnsi="Times New Roman"/>
          <w:bCs/>
          <w:sz w:val="28"/>
        </w:rPr>
        <w:t xml:space="preserve">альному фонду селищного бюджету в сумі </w:t>
      </w:r>
      <w:r>
        <w:rPr>
          <w:rFonts w:ascii="Times New Roman" w:hAnsi="Times New Roman"/>
          <w:bCs/>
          <w:sz w:val="28"/>
        </w:rPr>
        <w:t>1645,3</w:t>
      </w:r>
      <w:r w:rsidRPr="007853DB">
        <w:rPr>
          <w:rFonts w:ascii="Times New Roman" w:hAnsi="Times New Roman"/>
          <w:bCs/>
          <w:sz w:val="28"/>
        </w:rPr>
        <w:t xml:space="preserve"> тис.</w:t>
      </w:r>
      <w:r>
        <w:rPr>
          <w:rFonts w:ascii="Times New Roman" w:hAnsi="Times New Roman"/>
          <w:bCs/>
          <w:sz w:val="28"/>
        </w:rPr>
        <w:t xml:space="preserve"> грн. </w:t>
      </w:r>
      <w:r w:rsidRPr="007853DB">
        <w:rPr>
          <w:rFonts w:ascii="Times New Roman" w:hAnsi="Times New Roman"/>
          <w:bCs/>
          <w:sz w:val="28"/>
        </w:rPr>
        <w:t>по установам</w:t>
      </w:r>
      <w:r w:rsidRPr="007853DB">
        <w:rPr>
          <w:rFonts w:ascii="Times New Roman" w:hAnsi="Times New Roman"/>
          <w:bCs/>
          <w:sz w:val="28"/>
          <w:lang w:val="ru-RU"/>
        </w:rPr>
        <w:t>:</w:t>
      </w:r>
      <w:r w:rsidRPr="007853DB">
        <w:rPr>
          <w:rFonts w:ascii="Times New Roman" w:hAnsi="Times New Roman"/>
          <w:bCs/>
          <w:sz w:val="28"/>
        </w:rPr>
        <w:t xml:space="preserve"> </w:t>
      </w:r>
    </w:p>
    <w:p w:rsidR="00D03930" w:rsidRPr="007853DB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-Керівництво і управління у відповідній сфері у містах, селищах, селах об’єднаних територіальних громад </w:t>
      </w:r>
      <w:r w:rsidRPr="007853DB">
        <w:rPr>
          <w:rFonts w:ascii="Times New Roman" w:hAnsi="Times New Roman"/>
          <w:bCs/>
          <w:sz w:val="28"/>
        </w:rPr>
        <w:t xml:space="preserve">– </w:t>
      </w:r>
      <w:r>
        <w:rPr>
          <w:rFonts w:ascii="Times New Roman" w:hAnsi="Times New Roman"/>
          <w:bCs/>
          <w:sz w:val="28"/>
        </w:rPr>
        <w:t>260,0 тис. грн.</w:t>
      </w:r>
    </w:p>
    <w:p w:rsidR="00D03930" w:rsidRPr="007853DB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 Надання дошкільної освіти – 70,5</w:t>
      </w:r>
      <w:r w:rsidRPr="007853DB">
        <w:rPr>
          <w:rFonts w:ascii="Times New Roman" w:hAnsi="Times New Roman"/>
          <w:bCs/>
          <w:sz w:val="28"/>
        </w:rPr>
        <w:t xml:space="preserve"> тис.</w:t>
      </w:r>
      <w:r>
        <w:rPr>
          <w:rFonts w:ascii="Times New Roman" w:hAnsi="Times New Roman"/>
          <w:bCs/>
          <w:sz w:val="28"/>
        </w:rPr>
        <w:t xml:space="preserve"> </w:t>
      </w:r>
      <w:r w:rsidRPr="007853DB">
        <w:rPr>
          <w:rFonts w:ascii="Times New Roman" w:hAnsi="Times New Roman"/>
          <w:bCs/>
          <w:sz w:val="28"/>
        </w:rPr>
        <w:t>грн.,</w:t>
      </w:r>
    </w:p>
    <w:p w:rsidR="00D03930" w:rsidRPr="007853DB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 Надання загальної середньої освіти – 439,0</w:t>
      </w:r>
      <w:r w:rsidRPr="007853DB">
        <w:rPr>
          <w:rFonts w:ascii="Times New Roman" w:hAnsi="Times New Roman"/>
          <w:bCs/>
          <w:sz w:val="28"/>
        </w:rPr>
        <w:t xml:space="preserve"> тис.</w:t>
      </w:r>
      <w:r>
        <w:rPr>
          <w:rFonts w:ascii="Times New Roman" w:hAnsi="Times New Roman"/>
          <w:bCs/>
          <w:sz w:val="28"/>
        </w:rPr>
        <w:t xml:space="preserve"> </w:t>
      </w:r>
      <w:r w:rsidRPr="007853DB">
        <w:rPr>
          <w:rFonts w:ascii="Times New Roman" w:hAnsi="Times New Roman"/>
          <w:bCs/>
          <w:sz w:val="28"/>
        </w:rPr>
        <w:t>грн.,</w:t>
      </w:r>
    </w:p>
    <w:p w:rsidR="00D03930" w:rsidRPr="007853DB" w:rsidRDefault="00D03930" w:rsidP="00D03930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Здійснення заходів із землеустрою– 195,00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D03930" w:rsidRPr="007853DB" w:rsidRDefault="00D03930" w:rsidP="00D03930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Організація благоустрою населених пунктів– 195,00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D03930" w:rsidRPr="007853DB" w:rsidRDefault="00D03930" w:rsidP="00D03930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Забезпечення діяльності палаців і будинків культури– 45,00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D03930" w:rsidRPr="007853DB" w:rsidRDefault="00D03930" w:rsidP="00D03930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Інші заходи громадського порядку– 196,00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D03930" w:rsidRPr="007853DB" w:rsidRDefault="00D03930" w:rsidP="00D03930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- Інші субвенції з місцевого бюджету– 47,5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D03930" w:rsidRPr="007853DB" w:rsidRDefault="00D03930" w:rsidP="00D03930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-Субвенції з місцевого бюджету на утримання  об’єктів спільного користування – 197,3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D03930" w:rsidRPr="007B2169" w:rsidRDefault="00D03930" w:rsidP="00D03930">
      <w:pPr>
        <w:pStyle w:val="a3"/>
        <w:tabs>
          <w:tab w:val="num" w:pos="0"/>
        </w:tabs>
        <w:jc w:val="both"/>
        <w:rPr>
          <w:rFonts w:ascii="Times New Roman" w:hAnsi="Times New Roman"/>
          <w:bCs/>
          <w:sz w:val="28"/>
        </w:rPr>
      </w:pPr>
    </w:p>
    <w:p w:rsidR="00D03930" w:rsidRPr="004E68A6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  <w:lang w:val="ru-RU"/>
        </w:rPr>
      </w:pPr>
      <w:r w:rsidRPr="007B2169">
        <w:rPr>
          <w:rFonts w:ascii="Times New Roman" w:hAnsi="Times New Roman"/>
          <w:bCs/>
          <w:sz w:val="28"/>
        </w:rPr>
        <w:t>1.</w:t>
      </w:r>
      <w:r>
        <w:rPr>
          <w:rFonts w:ascii="Times New Roman" w:hAnsi="Times New Roman"/>
          <w:bCs/>
          <w:sz w:val="28"/>
        </w:rPr>
        <w:t>6</w:t>
      </w:r>
      <w:r w:rsidR="007948FE">
        <w:rPr>
          <w:rFonts w:ascii="Times New Roman" w:hAnsi="Times New Roman"/>
          <w:bCs/>
          <w:sz w:val="28"/>
        </w:rPr>
        <w:t xml:space="preserve">.1. </w:t>
      </w:r>
      <w:r w:rsidRPr="007B2169">
        <w:rPr>
          <w:rFonts w:ascii="Times New Roman" w:hAnsi="Times New Roman"/>
          <w:bCs/>
          <w:sz w:val="28"/>
        </w:rPr>
        <w:t>Направити вільні лишки, що</w:t>
      </w:r>
      <w:r>
        <w:rPr>
          <w:rFonts w:ascii="Times New Roman" w:hAnsi="Times New Roman"/>
          <w:bCs/>
          <w:sz w:val="28"/>
        </w:rPr>
        <w:t xml:space="preserve"> утворилися станом на 01.01.2018</w:t>
      </w:r>
      <w:r w:rsidRPr="007B2169">
        <w:rPr>
          <w:rFonts w:ascii="Times New Roman" w:hAnsi="Times New Roman"/>
          <w:bCs/>
          <w:sz w:val="28"/>
        </w:rPr>
        <w:t xml:space="preserve"> року</w:t>
      </w:r>
      <w:r w:rsidRPr="007B2169">
        <w:rPr>
          <w:rFonts w:ascii="Times New Roman" w:hAnsi="Times New Roman"/>
          <w:bCs/>
          <w:sz w:val="28"/>
          <w:lang w:val="ru-RU"/>
        </w:rPr>
        <w:t>:</w:t>
      </w:r>
    </w:p>
    <w:p w:rsidR="00D03930" w:rsidRPr="007853DB" w:rsidRDefault="00D03930" w:rsidP="00D03930">
      <w:pPr>
        <w:pStyle w:val="a3"/>
        <w:tabs>
          <w:tab w:val="num" w:pos="0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</w:t>
      </w:r>
      <w:r w:rsidRPr="007853DB">
        <w:rPr>
          <w:rFonts w:ascii="Times New Roman" w:hAnsi="Times New Roman"/>
          <w:bCs/>
          <w:sz w:val="28"/>
        </w:rPr>
        <w:t xml:space="preserve">по спеціальному фонду селищного бюджету в сумі </w:t>
      </w:r>
      <w:r>
        <w:rPr>
          <w:rFonts w:ascii="Times New Roman" w:hAnsi="Times New Roman"/>
          <w:bCs/>
          <w:sz w:val="28"/>
        </w:rPr>
        <w:t>2773,0</w:t>
      </w:r>
      <w:r w:rsidRPr="007853DB">
        <w:rPr>
          <w:rFonts w:ascii="Times New Roman" w:hAnsi="Times New Roman"/>
          <w:bCs/>
          <w:sz w:val="28"/>
        </w:rPr>
        <w:t xml:space="preserve"> тис.</w:t>
      </w:r>
      <w:r>
        <w:rPr>
          <w:rFonts w:ascii="Times New Roman" w:hAnsi="Times New Roman"/>
          <w:bCs/>
          <w:sz w:val="28"/>
        </w:rPr>
        <w:t> </w:t>
      </w:r>
      <w:r w:rsidRPr="007853DB">
        <w:rPr>
          <w:rFonts w:ascii="Times New Roman" w:hAnsi="Times New Roman"/>
          <w:bCs/>
          <w:sz w:val="28"/>
        </w:rPr>
        <w:t xml:space="preserve">грн. </w:t>
      </w:r>
      <w:r>
        <w:rPr>
          <w:rFonts w:ascii="Times New Roman" w:hAnsi="Times New Roman"/>
          <w:bCs/>
          <w:sz w:val="28"/>
        </w:rPr>
        <w:t xml:space="preserve">          </w:t>
      </w:r>
      <w:r w:rsidRPr="007853DB">
        <w:rPr>
          <w:rFonts w:ascii="Times New Roman" w:hAnsi="Times New Roman"/>
          <w:bCs/>
          <w:sz w:val="28"/>
        </w:rPr>
        <w:t>по установам</w:t>
      </w:r>
      <w:r w:rsidRPr="007853DB">
        <w:rPr>
          <w:rFonts w:ascii="Times New Roman" w:hAnsi="Times New Roman"/>
          <w:bCs/>
          <w:sz w:val="28"/>
          <w:lang w:val="ru-RU"/>
        </w:rPr>
        <w:t>:</w:t>
      </w:r>
      <w:r w:rsidRPr="007853DB">
        <w:rPr>
          <w:rFonts w:ascii="Times New Roman" w:hAnsi="Times New Roman"/>
          <w:bCs/>
          <w:sz w:val="28"/>
        </w:rPr>
        <w:t xml:space="preserve"> </w:t>
      </w:r>
    </w:p>
    <w:p w:rsidR="00D03930" w:rsidRPr="007853DB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-Керівництво і управління у відповідній сфері у містах, селищах, селах об’єднаних територіальних громад </w:t>
      </w:r>
      <w:r w:rsidRPr="007853DB">
        <w:rPr>
          <w:rFonts w:ascii="Times New Roman" w:hAnsi="Times New Roman"/>
          <w:bCs/>
          <w:sz w:val="28"/>
        </w:rPr>
        <w:t xml:space="preserve">– </w:t>
      </w:r>
      <w:r>
        <w:rPr>
          <w:rFonts w:ascii="Times New Roman" w:hAnsi="Times New Roman"/>
          <w:bCs/>
          <w:sz w:val="28"/>
        </w:rPr>
        <w:t>950,0 тис. грн.</w:t>
      </w:r>
    </w:p>
    <w:p w:rsidR="00D03930" w:rsidRPr="007853DB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 Надання дошкільної освіти – 9</w:t>
      </w:r>
      <w:r w:rsidRPr="007853DB">
        <w:rPr>
          <w:rFonts w:ascii="Times New Roman" w:hAnsi="Times New Roman"/>
          <w:bCs/>
          <w:sz w:val="28"/>
        </w:rPr>
        <w:t>0,0 тис.</w:t>
      </w:r>
      <w:r>
        <w:rPr>
          <w:rFonts w:ascii="Times New Roman" w:hAnsi="Times New Roman"/>
          <w:bCs/>
          <w:sz w:val="28"/>
        </w:rPr>
        <w:t xml:space="preserve"> </w:t>
      </w:r>
      <w:r w:rsidRPr="007853DB">
        <w:rPr>
          <w:rFonts w:ascii="Times New Roman" w:hAnsi="Times New Roman"/>
          <w:bCs/>
          <w:sz w:val="28"/>
        </w:rPr>
        <w:t>грн.,</w:t>
      </w:r>
    </w:p>
    <w:p w:rsidR="00D03930" w:rsidRPr="007853DB" w:rsidRDefault="00D03930" w:rsidP="00D03930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7853DB">
        <w:rPr>
          <w:rFonts w:ascii="Times New Roman" w:hAnsi="Times New Roman"/>
          <w:bCs/>
          <w:sz w:val="28"/>
        </w:rPr>
        <w:t>-</w:t>
      </w:r>
      <w:r w:rsidRPr="007853DB">
        <w:rPr>
          <w:b/>
        </w:rPr>
        <w:t xml:space="preserve"> </w:t>
      </w:r>
      <w:r>
        <w:rPr>
          <w:rFonts w:ascii="Times New Roman" w:hAnsi="Times New Roman"/>
          <w:bCs/>
          <w:sz w:val="28"/>
        </w:rPr>
        <w:t>Будівництво споруд, установ та закладів фізичної культури і спорту</w:t>
      </w:r>
      <w:r w:rsidRPr="007853DB">
        <w:rPr>
          <w:rFonts w:ascii="Times New Roman" w:hAnsi="Times New Roman"/>
          <w:bCs/>
          <w:sz w:val="28"/>
        </w:rPr>
        <w:t xml:space="preserve"> – </w:t>
      </w:r>
      <w:r>
        <w:rPr>
          <w:rFonts w:ascii="Times New Roman" w:hAnsi="Times New Roman"/>
          <w:bCs/>
          <w:sz w:val="28"/>
        </w:rPr>
        <w:t>33,0</w:t>
      </w:r>
      <w:r w:rsidRPr="007853DB">
        <w:rPr>
          <w:rFonts w:ascii="Times New Roman" w:hAnsi="Times New Roman"/>
          <w:bCs/>
          <w:sz w:val="28"/>
        </w:rPr>
        <w:t xml:space="preserve"> тис.</w:t>
      </w:r>
      <w:r>
        <w:rPr>
          <w:rFonts w:ascii="Times New Roman" w:hAnsi="Times New Roman"/>
          <w:bCs/>
          <w:sz w:val="28"/>
        </w:rPr>
        <w:t xml:space="preserve"> грн.</w:t>
      </w:r>
    </w:p>
    <w:p w:rsidR="00D03930" w:rsidRDefault="00D03930" w:rsidP="00D03930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Здійснення заходів із землеустрою– 1700,00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D03930" w:rsidRPr="007853DB" w:rsidRDefault="00D03930" w:rsidP="00D03930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</w:p>
    <w:p w:rsidR="00D03930" w:rsidRPr="007853DB" w:rsidRDefault="00D03930" w:rsidP="007948FE">
      <w:pPr>
        <w:pStyle w:val="a3"/>
        <w:jc w:val="both"/>
        <w:rPr>
          <w:rFonts w:ascii="Times New Roman" w:hAnsi="Times New Roman"/>
          <w:bCs/>
          <w:sz w:val="28"/>
        </w:rPr>
      </w:pPr>
      <w:r w:rsidRPr="007853DB">
        <w:rPr>
          <w:rFonts w:ascii="Times New Roman" w:hAnsi="Times New Roman"/>
          <w:bCs/>
          <w:sz w:val="28"/>
        </w:rPr>
        <w:t xml:space="preserve">2. </w:t>
      </w:r>
      <w:proofErr w:type="spellStart"/>
      <w:r w:rsidRPr="007853DB">
        <w:rPr>
          <w:rFonts w:ascii="Times New Roman" w:hAnsi="Times New Roman"/>
          <w:bCs/>
          <w:sz w:val="28"/>
        </w:rPr>
        <w:t>Внести</w:t>
      </w:r>
      <w:proofErr w:type="spellEnd"/>
      <w:r w:rsidRPr="007853DB">
        <w:rPr>
          <w:rFonts w:ascii="Times New Roman" w:hAnsi="Times New Roman"/>
          <w:bCs/>
          <w:sz w:val="28"/>
        </w:rPr>
        <w:t xml:space="preserve"> зміни у додатки </w:t>
      </w:r>
      <w:r>
        <w:rPr>
          <w:rFonts w:ascii="Times New Roman" w:hAnsi="Times New Roman"/>
          <w:bCs/>
          <w:sz w:val="28"/>
        </w:rPr>
        <w:t xml:space="preserve"> 1, 2, </w:t>
      </w:r>
      <w:r w:rsidRPr="007853DB">
        <w:rPr>
          <w:rFonts w:ascii="Times New Roman" w:hAnsi="Times New Roman"/>
          <w:bCs/>
          <w:sz w:val="28"/>
        </w:rPr>
        <w:t>3,</w:t>
      </w:r>
      <w:r>
        <w:rPr>
          <w:rFonts w:ascii="Times New Roman" w:hAnsi="Times New Roman"/>
          <w:bCs/>
          <w:sz w:val="28"/>
        </w:rPr>
        <w:t xml:space="preserve"> 5, 6, 7</w:t>
      </w:r>
      <w:r w:rsidRPr="007853DB">
        <w:rPr>
          <w:rFonts w:ascii="Times New Roman" w:hAnsi="Times New Roman"/>
          <w:bCs/>
          <w:sz w:val="28"/>
        </w:rPr>
        <w:t xml:space="preserve"> до рішення, виклавши їх у новій редакції.</w:t>
      </w:r>
    </w:p>
    <w:p w:rsidR="00D03930" w:rsidRPr="007853DB" w:rsidRDefault="00D03930" w:rsidP="00D03930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</w:p>
    <w:p w:rsidR="00D03930" w:rsidRPr="007853DB" w:rsidRDefault="00D03930" w:rsidP="007948FE">
      <w:pPr>
        <w:pStyle w:val="a3"/>
        <w:jc w:val="both"/>
        <w:rPr>
          <w:rFonts w:ascii="Times New Roman" w:hAnsi="Times New Roman"/>
          <w:bCs/>
          <w:sz w:val="28"/>
        </w:rPr>
      </w:pPr>
      <w:r w:rsidRPr="00E22DE7">
        <w:rPr>
          <w:rFonts w:ascii="Times New Roman" w:hAnsi="Times New Roman"/>
          <w:bCs/>
          <w:sz w:val="28"/>
        </w:rPr>
        <w:t>3. Контроль за виконанням цього рішення покласти на постійн</w:t>
      </w:r>
      <w:r w:rsidR="007948FE">
        <w:rPr>
          <w:rFonts w:ascii="Times New Roman" w:hAnsi="Times New Roman"/>
          <w:bCs/>
          <w:sz w:val="28"/>
        </w:rPr>
        <w:t xml:space="preserve">у комісію  з питань планування фінансів, бюджету </w:t>
      </w:r>
      <w:r w:rsidRPr="00E22DE7">
        <w:rPr>
          <w:rFonts w:ascii="Times New Roman" w:hAnsi="Times New Roman"/>
          <w:bCs/>
          <w:sz w:val="28"/>
        </w:rPr>
        <w:t xml:space="preserve">та </w:t>
      </w:r>
      <w:r w:rsidR="007948FE">
        <w:rPr>
          <w:rFonts w:ascii="Times New Roman" w:hAnsi="Times New Roman"/>
          <w:bCs/>
          <w:sz w:val="28"/>
        </w:rPr>
        <w:t xml:space="preserve">соціально-економічного розвитку, </w:t>
      </w:r>
      <w:r w:rsidRPr="00E22DE7">
        <w:rPr>
          <w:rFonts w:ascii="Times New Roman" w:hAnsi="Times New Roman"/>
          <w:bCs/>
          <w:sz w:val="28"/>
        </w:rPr>
        <w:t>промисло</w:t>
      </w:r>
      <w:r w:rsidR="007948FE">
        <w:rPr>
          <w:rFonts w:ascii="Times New Roman" w:hAnsi="Times New Roman"/>
          <w:bCs/>
          <w:sz w:val="28"/>
        </w:rPr>
        <w:t>вості, інвестицій  та зовнішньо</w:t>
      </w:r>
      <w:r w:rsidRPr="00E22DE7">
        <w:rPr>
          <w:rFonts w:ascii="Times New Roman" w:hAnsi="Times New Roman"/>
          <w:bCs/>
          <w:sz w:val="28"/>
        </w:rPr>
        <w:t xml:space="preserve">економічних </w:t>
      </w:r>
      <w:proofErr w:type="spellStart"/>
      <w:r w:rsidRPr="00E22DE7">
        <w:rPr>
          <w:rFonts w:ascii="Times New Roman" w:hAnsi="Times New Roman"/>
          <w:bCs/>
          <w:sz w:val="28"/>
        </w:rPr>
        <w:t>зв’язків</w:t>
      </w:r>
      <w:proofErr w:type="spellEnd"/>
      <w:r w:rsidRPr="00E22DE7">
        <w:rPr>
          <w:rFonts w:ascii="Times New Roman" w:hAnsi="Times New Roman"/>
          <w:bCs/>
          <w:sz w:val="28"/>
        </w:rPr>
        <w:t>.</w:t>
      </w:r>
    </w:p>
    <w:p w:rsidR="00D03930" w:rsidRPr="00E954ED" w:rsidRDefault="00D03930" w:rsidP="007948FE">
      <w:pPr>
        <w:pStyle w:val="a3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03930" w:rsidRDefault="00D03930" w:rsidP="00D03930">
      <w:pPr>
        <w:rPr>
          <w:rFonts w:ascii="Arial" w:hAnsi="Arial"/>
          <w:bCs/>
          <w:sz w:val="24"/>
          <w:szCs w:val="24"/>
          <w:lang w:val="uk-UA"/>
        </w:rPr>
      </w:pPr>
    </w:p>
    <w:p w:rsidR="00D03930" w:rsidRDefault="00D03930" w:rsidP="00D03930">
      <w:pPr>
        <w:rPr>
          <w:rFonts w:ascii="Arial" w:hAnsi="Arial"/>
          <w:bCs/>
          <w:sz w:val="24"/>
          <w:szCs w:val="24"/>
          <w:lang w:val="uk-UA"/>
        </w:rPr>
      </w:pPr>
    </w:p>
    <w:p w:rsidR="00D03930" w:rsidRDefault="00D03930" w:rsidP="00D03930">
      <w:pPr>
        <w:rPr>
          <w:rFonts w:ascii="Arial" w:hAnsi="Arial"/>
          <w:bCs/>
          <w:sz w:val="24"/>
          <w:szCs w:val="24"/>
          <w:lang w:val="uk-UA"/>
        </w:rPr>
      </w:pPr>
    </w:p>
    <w:p w:rsidR="00D03930" w:rsidRDefault="00D03930" w:rsidP="00D03930">
      <w:pPr>
        <w:rPr>
          <w:rFonts w:ascii="Arial" w:hAnsi="Arial"/>
          <w:bCs/>
          <w:sz w:val="24"/>
          <w:szCs w:val="24"/>
          <w:lang w:val="uk-UA"/>
        </w:rPr>
      </w:pPr>
    </w:p>
    <w:p w:rsidR="00D03930" w:rsidRPr="007948FE" w:rsidRDefault="00D03930" w:rsidP="00D03930">
      <w:pPr>
        <w:rPr>
          <w:rFonts w:ascii="Arial" w:hAnsi="Arial"/>
          <w:b/>
          <w:bCs/>
          <w:sz w:val="28"/>
          <w:szCs w:val="28"/>
          <w:lang w:val="uk-UA"/>
        </w:rPr>
      </w:pPr>
      <w:r w:rsidRPr="007948FE">
        <w:rPr>
          <w:b/>
          <w:bCs/>
          <w:sz w:val="28"/>
          <w:lang w:val="uk-UA"/>
        </w:rPr>
        <w:t xml:space="preserve">Селищний голова                                                                         </w:t>
      </w:r>
      <w:proofErr w:type="spellStart"/>
      <w:r w:rsidRPr="007948FE">
        <w:rPr>
          <w:b/>
          <w:bCs/>
          <w:sz w:val="28"/>
          <w:lang w:val="uk-UA"/>
        </w:rPr>
        <w:t>А.Б.Бочкарьов</w:t>
      </w:r>
      <w:proofErr w:type="spellEnd"/>
    </w:p>
    <w:p w:rsidR="00D03930" w:rsidRPr="007948FE" w:rsidRDefault="00D03930" w:rsidP="00D03930">
      <w:pPr>
        <w:jc w:val="both"/>
        <w:rPr>
          <w:b/>
          <w:sz w:val="28"/>
          <w:szCs w:val="28"/>
          <w:lang w:val="uk-UA"/>
        </w:rPr>
      </w:pPr>
    </w:p>
    <w:p w:rsidR="00D03930" w:rsidRDefault="00D03930" w:rsidP="00D03930">
      <w:pPr>
        <w:jc w:val="both"/>
        <w:rPr>
          <w:sz w:val="28"/>
          <w:lang w:val="uk-UA"/>
        </w:rPr>
      </w:pPr>
    </w:p>
    <w:p w:rsidR="00D03930" w:rsidRDefault="00D03930" w:rsidP="00D03930">
      <w:pPr>
        <w:jc w:val="both"/>
        <w:rPr>
          <w:sz w:val="28"/>
          <w:lang w:val="uk-UA"/>
        </w:rPr>
      </w:pPr>
    </w:p>
    <w:p w:rsidR="00D03930" w:rsidRDefault="00D03930" w:rsidP="00D03930">
      <w:pPr>
        <w:jc w:val="both"/>
        <w:rPr>
          <w:sz w:val="28"/>
          <w:lang w:val="uk-UA"/>
        </w:rPr>
      </w:pPr>
    </w:p>
    <w:p w:rsidR="00D03930" w:rsidRDefault="00D03930" w:rsidP="00D03930">
      <w:pPr>
        <w:jc w:val="both"/>
        <w:rPr>
          <w:sz w:val="28"/>
          <w:lang w:val="uk-UA"/>
        </w:rPr>
      </w:pPr>
    </w:p>
    <w:p w:rsidR="007948FE" w:rsidRDefault="007948FE" w:rsidP="00D03930">
      <w:pPr>
        <w:jc w:val="both"/>
        <w:rPr>
          <w:sz w:val="28"/>
          <w:lang w:val="uk-UA"/>
        </w:rPr>
      </w:pPr>
    </w:p>
    <w:p w:rsidR="007948FE" w:rsidRDefault="007948FE" w:rsidP="00D03930">
      <w:pPr>
        <w:jc w:val="both"/>
        <w:rPr>
          <w:sz w:val="28"/>
          <w:lang w:val="uk-UA"/>
        </w:rPr>
      </w:pPr>
    </w:p>
    <w:p w:rsidR="007948FE" w:rsidRDefault="007948FE" w:rsidP="00D03930">
      <w:pPr>
        <w:jc w:val="both"/>
        <w:rPr>
          <w:sz w:val="28"/>
          <w:lang w:val="uk-UA"/>
        </w:rPr>
      </w:pPr>
    </w:p>
    <w:p w:rsidR="007948FE" w:rsidRDefault="007948FE" w:rsidP="00D03930">
      <w:pPr>
        <w:jc w:val="both"/>
        <w:rPr>
          <w:sz w:val="28"/>
          <w:lang w:val="uk-UA"/>
        </w:rPr>
      </w:pPr>
    </w:p>
    <w:p w:rsidR="007948FE" w:rsidRDefault="007948FE" w:rsidP="00D03930">
      <w:pPr>
        <w:jc w:val="both"/>
        <w:rPr>
          <w:sz w:val="28"/>
          <w:lang w:val="uk-UA"/>
        </w:rPr>
      </w:pPr>
    </w:p>
    <w:p w:rsidR="007948FE" w:rsidRDefault="007948FE" w:rsidP="00D03930">
      <w:pPr>
        <w:jc w:val="both"/>
        <w:rPr>
          <w:sz w:val="28"/>
          <w:lang w:val="uk-UA"/>
        </w:rPr>
      </w:pPr>
    </w:p>
    <w:p w:rsidR="007948FE" w:rsidRDefault="007948FE" w:rsidP="00D03930">
      <w:pPr>
        <w:jc w:val="both"/>
        <w:rPr>
          <w:sz w:val="28"/>
          <w:lang w:val="uk-UA"/>
        </w:rPr>
      </w:pPr>
    </w:p>
    <w:p w:rsidR="007948FE" w:rsidRDefault="007948FE" w:rsidP="00D03930">
      <w:pPr>
        <w:jc w:val="both"/>
        <w:rPr>
          <w:sz w:val="28"/>
          <w:lang w:val="uk-UA"/>
        </w:rPr>
      </w:pPr>
    </w:p>
    <w:p w:rsidR="007948FE" w:rsidRDefault="007948FE" w:rsidP="00D03930">
      <w:pPr>
        <w:jc w:val="both"/>
        <w:rPr>
          <w:sz w:val="28"/>
          <w:lang w:val="uk-UA"/>
        </w:rPr>
      </w:pPr>
    </w:p>
    <w:p w:rsidR="007948FE" w:rsidRDefault="007948FE" w:rsidP="00D03930">
      <w:pPr>
        <w:jc w:val="both"/>
        <w:rPr>
          <w:sz w:val="28"/>
          <w:lang w:val="uk-UA"/>
        </w:rPr>
      </w:pPr>
    </w:p>
    <w:p w:rsidR="007948FE" w:rsidRDefault="007948FE" w:rsidP="00D03930">
      <w:pPr>
        <w:jc w:val="both"/>
        <w:rPr>
          <w:sz w:val="28"/>
          <w:lang w:val="uk-UA"/>
        </w:rPr>
      </w:pPr>
    </w:p>
    <w:p w:rsidR="007948FE" w:rsidRDefault="007948FE" w:rsidP="00D03930">
      <w:pPr>
        <w:jc w:val="both"/>
        <w:rPr>
          <w:sz w:val="28"/>
          <w:lang w:val="uk-UA"/>
        </w:rPr>
      </w:pPr>
    </w:p>
    <w:p w:rsidR="00D03930" w:rsidRDefault="00D03930" w:rsidP="00D03930">
      <w:pPr>
        <w:jc w:val="both"/>
        <w:rPr>
          <w:sz w:val="28"/>
          <w:lang w:val="uk-UA"/>
        </w:rPr>
      </w:pPr>
    </w:p>
    <w:p w:rsidR="00D03930" w:rsidRDefault="00D03930" w:rsidP="00D03930">
      <w:pPr>
        <w:jc w:val="both"/>
        <w:rPr>
          <w:sz w:val="28"/>
          <w:lang w:val="uk-UA"/>
        </w:rPr>
      </w:pPr>
    </w:p>
    <w:p w:rsidR="00D03930" w:rsidRPr="007948FE" w:rsidRDefault="00D03930" w:rsidP="00D03930">
      <w:pPr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</w:t>
      </w:r>
      <w:r w:rsidRPr="007948FE">
        <w:rPr>
          <w:sz w:val="26"/>
          <w:szCs w:val="26"/>
          <w:lang w:val="uk-UA"/>
        </w:rPr>
        <w:t>смт Велика Димерка</w:t>
      </w:r>
    </w:p>
    <w:p w:rsidR="00D03930" w:rsidRPr="007948FE" w:rsidRDefault="00D03930" w:rsidP="00D03930">
      <w:pPr>
        <w:jc w:val="both"/>
        <w:rPr>
          <w:sz w:val="26"/>
          <w:szCs w:val="26"/>
          <w:lang w:val="uk-UA"/>
        </w:rPr>
      </w:pPr>
      <w:r w:rsidRPr="007948FE">
        <w:rPr>
          <w:sz w:val="26"/>
          <w:szCs w:val="26"/>
          <w:lang w:val="uk-UA"/>
        </w:rPr>
        <w:t xml:space="preserve">  27 квітня 2018 року </w:t>
      </w:r>
    </w:p>
    <w:p w:rsidR="00D03930" w:rsidRPr="007948FE" w:rsidRDefault="00D03930" w:rsidP="00D03930">
      <w:pPr>
        <w:jc w:val="both"/>
        <w:rPr>
          <w:b/>
          <w:sz w:val="26"/>
          <w:szCs w:val="26"/>
          <w:lang w:val="uk-UA"/>
        </w:rPr>
      </w:pPr>
      <w:r w:rsidRPr="007948FE">
        <w:rPr>
          <w:color w:val="000000"/>
          <w:sz w:val="26"/>
          <w:szCs w:val="26"/>
          <w:lang w:val="uk-UA"/>
        </w:rPr>
        <w:t xml:space="preserve">  № 164  </w:t>
      </w:r>
      <w:r w:rsidRPr="007948FE">
        <w:rPr>
          <w:color w:val="000000"/>
          <w:sz w:val="26"/>
          <w:szCs w:val="26"/>
          <w:lang w:val="en-US"/>
        </w:rPr>
        <w:t>V</w:t>
      </w:r>
      <w:r w:rsidRPr="007948FE">
        <w:rPr>
          <w:color w:val="000000"/>
          <w:sz w:val="26"/>
          <w:szCs w:val="26"/>
          <w:lang w:val="uk-UA"/>
        </w:rPr>
        <w:t>ІІІ-</w:t>
      </w:r>
      <w:r w:rsidRPr="007948FE">
        <w:rPr>
          <w:color w:val="000000"/>
          <w:sz w:val="26"/>
          <w:szCs w:val="26"/>
          <w:lang w:val="en-US"/>
        </w:rPr>
        <w:t>VII</w:t>
      </w:r>
    </w:p>
    <w:p w:rsidR="00D03930" w:rsidRPr="009005F5" w:rsidRDefault="00D03930" w:rsidP="00D03930">
      <w:pPr>
        <w:jc w:val="both"/>
        <w:rPr>
          <w:b/>
          <w:sz w:val="32"/>
          <w:szCs w:val="32"/>
          <w:lang w:val="uk-UA"/>
        </w:rPr>
      </w:pPr>
    </w:p>
    <w:p w:rsidR="007C4C2E" w:rsidRDefault="007C4C2E"/>
    <w:sectPr w:rsidR="007C4C2E" w:rsidSect="00D44B49">
      <w:pgSz w:w="11906" w:h="16838"/>
      <w:pgMar w:top="54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D8"/>
    <w:rsid w:val="000F281B"/>
    <w:rsid w:val="00231BBF"/>
    <w:rsid w:val="004E6092"/>
    <w:rsid w:val="007948FE"/>
    <w:rsid w:val="007C4C2E"/>
    <w:rsid w:val="009D0FF8"/>
    <w:rsid w:val="00D03930"/>
    <w:rsid w:val="00D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0EA7-1292-4D4C-AAE1-BB890E66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930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4">
    <w:name w:val="Основной текст с отступом Знак"/>
    <w:basedOn w:val="a0"/>
    <w:link w:val="a3"/>
    <w:rsid w:val="00D03930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a5">
    <w:basedOn w:val="a"/>
    <w:next w:val="a6"/>
    <w:qFormat/>
    <w:rsid w:val="00D03930"/>
    <w:pPr>
      <w:autoSpaceDE/>
      <w:autoSpaceDN/>
      <w:jc w:val="center"/>
    </w:pPr>
    <w:rPr>
      <w:b/>
      <w:sz w:val="28"/>
      <w:szCs w:val="24"/>
      <w:lang w:val="uk-UA"/>
    </w:rPr>
  </w:style>
  <w:style w:type="paragraph" w:styleId="a7">
    <w:name w:val="Subtitle"/>
    <w:basedOn w:val="a"/>
    <w:link w:val="a8"/>
    <w:qFormat/>
    <w:rsid w:val="00D03930"/>
    <w:pPr>
      <w:autoSpaceDE/>
      <w:autoSpaceDN/>
      <w:jc w:val="center"/>
    </w:pPr>
    <w:rPr>
      <w:b/>
      <w:sz w:val="44"/>
      <w:szCs w:val="24"/>
    </w:rPr>
  </w:style>
  <w:style w:type="character" w:customStyle="1" w:styleId="a8">
    <w:name w:val="Подзаголовок Знак"/>
    <w:basedOn w:val="a0"/>
    <w:link w:val="a7"/>
    <w:rsid w:val="00D0393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6">
    <w:name w:val="Title"/>
    <w:basedOn w:val="a"/>
    <w:next w:val="a"/>
    <w:link w:val="a9"/>
    <w:uiPriority w:val="10"/>
    <w:qFormat/>
    <w:rsid w:val="00D039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6"/>
    <w:uiPriority w:val="10"/>
    <w:rsid w:val="00D0393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2018-05-07T13:55:00Z</dcterms:created>
  <dcterms:modified xsi:type="dcterms:W3CDTF">2018-05-07T14:13:00Z</dcterms:modified>
</cp:coreProperties>
</file>